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EA7599" w14:textId="212CEFA7" w:rsidR="0070360D" w:rsidRDefault="0070360D" w:rsidP="001962D1">
      <w:r>
        <w:rPr>
          <w:noProof/>
        </w:rPr>
        <w:drawing>
          <wp:inline distT="0" distB="0" distL="0" distR="0" wp14:anchorId="6F418E23" wp14:editId="6F30B853">
            <wp:extent cx="3611880" cy="457200"/>
            <wp:effectExtent l="0" t="0" r="7620" b="0"/>
            <wp:docPr id="5" name="Picture 1" descr="City of Steamboat Spring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descr="City of Steamboat Springs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611880" cy="457200"/>
                    </a:xfrm>
                    <a:prstGeom prst="rect">
                      <a:avLst/>
                    </a:prstGeom>
                    <a:noFill/>
                    <a:ln>
                      <a:noFill/>
                    </a:ln>
                  </pic:spPr>
                </pic:pic>
              </a:graphicData>
            </a:graphic>
          </wp:inline>
        </w:drawing>
      </w:r>
      <w:r w:rsidR="005E7AF5">
        <w:t xml:space="preserve"> </w:t>
      </w:r>
    </w:p>
    <w:p w14:paraId="4922EE31" w14:textId="46FBA988" w:rsidR="00C9660B" w:rsidRDefault="000D28CC" w:rsidP="000D28CC">
      <w:pPr>
        <w:pStyle w:val="Heading1"/>
      </w:pPr>
      <w:r>
        <w:t xml:space="preserve">Legal Nonconforming Registration Property Information Sheet </w:t>
      </w:r>
      <w:r w:rsidR="001757AA" w:rsidRPr="00B07F32">
        <w:t xml:space="preserve">- </w:t>
      </w:r>
      <w:r w:rsidR="005C5736" w:rsidRPr="00B07F32">
        <w:rPr>
          <w:rStyle w:val="Heading1Char"/>
          <w:b/>
        </w:rPr>
        <w:t>Planning</w:t>
      </w:r>
      <w:r w:rsidR="005C5736" w:rsidRPr="00B07F32">
        <w:t xml:space="preserve"> Application</w:t>
      </w:r>
      <w:r w:rsidR="00B50EEC">
        <w:t>s</w:t>
      </w:r>
      <w:r w:rsidR="005E7AF5" w:rsidRPr="00B07F32">
        <w:t xml:space="preserve"> </w:t>
      </w:r>
    </w:p>
    <w:p w14:paraId="02C8E841" w14:textId="37477791" w:rsidR="000D28CC" w:rsidRDefault="000D28CC" w:rsidP="000D28CC">
      <w:r w:rsidRPr="000D28CC">
        <w:t>Instructions: Fill out the table below for all characteristics of the site you wish to register. Do not register site characteristics that currently conform, or site characteristics that you are not able to provide proof of establishment for.</w:t>
      </w:r>
    </w:p>
    <w:tbl>
      <w:tblPr>
        <w:tblStyle w:val="GridTable2"/>
        <w:tblW w:w="0" w:type="auto"/>
        <w:tblLook w:val="04A0" w:firstRow="1" w:lastRow="0" w:firstColumn="1" w:lastColumn="0" w:noHBand="0" w:noVBand="1"/>
      </w:tblPr>
      <w:tblGrid>
        <w:gridCol w:w="1980"/>
        <w:gridCol w:w="2250"/>
        <w:gridCol w:w="2782"/>
        <w:gridCol w:w="2338"/>
      </w:tblGrid>
      <w:tr w:rsidR="000D28CC" w14:paraId="6344D29C" w14:textId="77777777" w:rsidTr="000D28C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635A9E2A" w14:textId="77777777" w:rsidR="000D28CC" w:rsidRDefault="000D28CC" w:rsidP="00C65A8E">
            <w:pPr>
              <w:jc w:val="center"/>
            </w:pPr>
            <w:r>
              <w:t>Year Established</w:t>
            </w:r>
          </w:p>
        </w:tc>
        <w:tc>
          <w:tcPr>
            <w:tcW w:w="2250" w:type="dxa"/>
          </w:tcPr>
          <w:p w14:paraId="267293CA" w14:textId="77777777" w:rsidR="000D28CC" w:rsidRDefault="000D28CC" w:rsidP="00C65A8E">
            <w:pPr>
              <w:jc w:val="center"/>
              <w:cnfStyle w:val="100000000000" w:firstRow="1" w:lastRow="0" w:firstColumn="0" w:lastColumn="0" w:oddVBand="0" w:evenVBand="0" w:oddHBand="0" w:evenHBand="0" w:firstRowFirstColumn="0" w:firstRowLastColumn="0" w:lastRowFirstColumn="0" w:lastRowLastColumn="0"/>
            </w:pPr>
            <w:r>
              <w:t>Current CDC Section</w:t>
            </w:r>
          </w:p>
        </w:tc>
        <w:tc>
          <w:tcPr>
            <w:tcW w:w="2782" w:type="dxa"/>
          </w:tcPr>
          <w:p w14:paraId="149C80C1" w14:textId="77777777" w:rsidR="000D28CC" w:rsidRDefault="000D28CC" w:rsidP="00C65A8E">
            <w:pPr>
              <w:jc w:val="center"/>
              <w:cnfStyle w:val="100000000000" w:firstRow="1" w:lastRow="0" w:firstColumn="0" w:lastColumn="0" w:oddVBand="0" w:evenVBand="0" w:oddHBand="0" w:evenHBand="0" w:firstRowFirstColumn="0" w:firstRowLastColumn="0" w:lastRowFirstColumn="0" w:lastRowLastColumn="0"/>
            </w:pPr>
            <w:r>
              <w:t>CDC Standard</w:t>
            </w:r>
          </w:p>
        </w:tc>
        <w:tc>
          <w:tcPr>
            <w:tcW w:w="2338" w:type="dxa"/>
          </w:tcPr>
          <w:p w14:paraId="530433D2" w14:textId="77777777" w:rsidR="000D28CC" w:rsidRDefault="000D28CC" w:rsidP="00C65A8E">
            <w:pPr>
              <w:jc w:val="center"/>
              <w:cnfStyle w:val="100000000000" w:firstRow="1" w:lastRow="0" w:firstColumn="0" w:lastColumn="0" w:oddVBand="0" w:evenVBand="0" w:oddHBand="0" w:evenHBand="0" w:firstRowFirstColumn="0" w:firstRowLastColumn="0" w:lastRowFirstColumn="0" w:lastRowLastColumn="0"/>
            </w:pPr>
            <w:r>
              <w:t>Existing Condition</w:t>
            </w:r>
          </w:p>
        </w:tc>
      </w:tr>
      <w:tr w:rsidR="000D28CC" w14:paraId="2E3A77B2" w14:textId="77777777" w:rsidTr="000D28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625083E9" w14:textId="77777777" w:rsidR="000D28CC" w:rsidRPr="0099543F" w:rsidRDefault="000D28CC" w:rsidP="00C65A8E">
            <w:pPr>
              <w:jc w:val="center"/>
              <w:rPr>
                <w:b w:val="0"/>
                <w:bCs w:val="0"/>
              </w:rPr>
            </w:pPr>
            <w:r w:rsidRPr="0099543F">
              <w:rPr>
                <w:b w:val="0"/>
                <w:bCs w:val="0"/>
              </w:rPr>
              <w:t>Ex: 1960</w:t>
            </w:r>
          </w:p>
        </w:tc>
        <w:tc>
          <w:tcPr>
            <w:tcW w:w="2250" w:type="dxa"/>
          </w:tcPr>
          <w:p w14:paraId="45E1684C" w14:textId="77777777" w:rsidR="000D28CC" w:rsidRDefault="000D28CC" w:rsidP="00C65A8E">
            <w:pPr>
              <w:jc w:val="center"/>
              <w:cnfStyle w:val="000000100000" w:firstRow="0" w:lastRow="0" w:firstColumn="0" w:lastColumn="0" w:oddVBand="0" w:evenVBand="0" w:oddHBand="1" w:evenHBand="0" w:firstRowFirstColumn="0" w:firstRowLastColumn="0" w:lastRowFirstColumn="0" w:lastRowLastColumn="0"/>
            </w:pPr>
            <w:r>
              <w:t>Ex: 208.B</w:t>
            </w:r>
          </w:p>
        </w:tc>
        <w:tc>
          <w:tcPr>
            <w:tcW w:w="2782" w:type="dxa"/>
          </w:tcPr>
          <w:p w14:paraId="736AFF9A" w14:textId="77777777" w:rsidR="000D28CC" w:rsidRDefault="000D28CC" w:rsidP="00C65A8E">
            <w:pPr>
              <w:jc w:val="center"/>
              <w:cnfStyle w:val="000000100000" w:firstRow="0" w:lastRow="0" w:firstColumn="0" w:lastColumn="0" w:oddVBand="0" w:evenVBand="0" w:oddHBand="1" w:evenHBand="0" w:firstRowFirstColumn="0" w:firstRowLastColumn="0" w:lastRowFirstColumn="0" w:lastRowLastColumn="0"/>
            </w:pPr>
            <w:r>
              <w:t>Ex: Residential Old Town (RO) 15’ front setback</w:t>
            </w:r>
          </w:p>
        </w:tc>
        <w:tc>
          <w:tcPr>
            <w:tcW w:w="2338" w:type="dxa"/>
          </w:tcPr>
          <w:p w14:paraId="6ADCA889" w14:textId="77777777" w:rsidR="000D28CC" w:rsidRDefault="000D28CC" w:rsidP="00C65A8E">
            <w:pPr>
              <w:jc w:val="center"/>
              <w:cnfStyle w:val="000000100000" w:firstRow="0" w:lastRow="0" w:firstColumn="0" w:lastColumn="0" w:oddVBand="0" w:evenVBand="0" w:oddHBand="1" w:evenHBand="0" w:firstRowFirstColumn="0" w:firstRowLastColumn="0" w:lastRowFirstColumn="0" w:lastRowLastColumn="0"/>
            </w:pPr>
            <w:r>
              <w:t>Ex: 2’ front setback</w:t>
            </w:r>
          </w:p>
        </w:tc>
      </w:tr>
      <w:tr w:rsidR="000D28CC" w14:paraId="24C04435" w14:textId="77777777" w:rsidTr="000D28CC">
        <w:tc>
          <w:tcPr>
            <w:cnfStyle w:val="001000000000" w:firstRow="0" w:lastRow="0" w:firstColumn="1" w:lastColumn="0" w:oddVBand="0" w:evenVBand="0" w:oddHBand="0" w:evenHBand="0" w:firstRowFirstColumn="0" w:firstRowLastColumn="0" w:lastRowFirstColumn="0" w:lastRowLastColumn="0"/>
            <w:tcW w:w="1980" w:type="dxa"/>
          </w:tcPr>
          <w:p w14:paraId="140EBF1C" w14:textId="77777777" w:rsidR="000D28CC" w:rsidRDefault="000D28CC" w:rsidP="00C65A8E"/>
        </w:tc>
        <w:tc>
          <w:tcPr>
            <w:tcW w:w="2250" w:type="dxa"/>
          </w:tcPr>
          <w:p w14:paraId="14C647AD" w14:textId="77777777" w:rsidR="000D28CC" w:rsidRDefault="000D28CC" w:rsidP="00C65A8E">
            <w:pPr>
              <w:cnfStyle w:val="000000000000" w:firstRow="0" w:lastRow="0" w:firstColumn="0" w:lastColumn="0" w:oddVBand="0" w:evenVBand="0" w:oddHBand="0" w:evenHBand="0" w:firstRowFirstColumn="0" w:firstRowLastColumn="0" w:lastRowFirstColumn="0" w:lastRowLastColumn="0"/>
            </w:pPr>
          </w:p>
        </w:tc>
        <w:tc>
          <w:tcPr>
            <w:tcW w:w="2782" w:type="dxa"/>
          </w:tcPr>
          <w:p w14:paraId="15B87BA9" w14:textId="77777777" w:rsidR="000D28CC" w:rsidRDefault="000D28CC" w:rsidP="00C65A8E">
            <w:pPr>
              <w:cnfStyle w:val="000000000000" w:firstRow="0" w:lastRow="0" w:firstColumn="0" w:lastColumn="0" w:oddVBand="0" w:evenVBand="0" w:oddHBand="0" w:evenHBand="0" w:firstRowFirstColumn="0" w:firstRowLastColumn="0" w:lastRowFirstColumn="0" w:lastRowLastColumn="0"/>
            </w:pPr>
          </w:p>
        </w:tc>
        <w:tc>
          <w:tcPr>
            <w:tcW w:w="2338" w:type="dxa"/>
          </w:tcPr>
          <w:p w14:paraId="616CC4A1" w14:textId="77777777" w:rsidR="000D28CC" w:rsidRDefault="000D28CC" w:rsidP="00C65A8E">
            <w:pPr>
              <w:cnfStyle w:val="000000000000" w:firstRow="0" w:lastRow="0" w:firstColumn="0" w:lastColumn="0" w:oddVBand="0" w:evenVBand="0" w:oddHBand="0" w:evenHBand="0" w:firstRowFirstColumn="0" w:firstRowLastColumn="0" w:lastRowFirstColumn="0" w:lastRowLastColumn="0"/>
            </w:pPr>
          </w:p>
        </w:tc>
      </w:tr>
      <w:tr w:rsidR="000D28CC" w14:paraId="594F4357" w14:textId="77777777" w:rsidTr="000D28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7F05786C" w14:textId="77777777" w:rsidR="000D28CC" w:rsidRDefault="000D28CC" w:rsidP="00C65A8E"/>
        </w:tc>
        <w:tc>
          <w:tcPr>
            <w:tcW w:w="2250" w:type="dxa"/>
          </w:tcPr>
          <w:p w14:paraId="0FE9B8E7" w14:textId="77777777" w:rsidR="000D28CC" w:rsidRDefault="000D28CC" w:rsidP="00C65A8E">
            <w:pPr>
              <w:cnfStyle w:val="000000100000" w:firstRow="0" w:lastRow="0" w:firstColumn="0" w:lastColumn="0" w:oddVBand="0" w:evenVBand="0" w:oddHBand="1" w:evenHBand="0" w:firstRowFirstColumn="0" w:firstRowLastColumn="0" w:lastRowFirstColumn="0" w:lastRowLastColumn="0"/>
            </w:pPr>
          </w:p>
        </w:tc>
        <w:tc>
          <w:tcPr>
            <w:tcW w:w="2782" w:type="dxa"/>
          </w:tcPr>
          <w:p w14:paraId="14673E87" w14:textId="77777777" w:rsidR="000D28CC" w:rsidRDefault="000D28CC" w:rsidP="00C65A8E">
            <w:pPr>
              <w:cnfStyle w:val="000000100000" w:firstRow="0" w:lastRow="0" w:firstColumn="0" w:lastColumn="0" w:oddVBand="0" w:evenVBand="0" w:oddHBand="1" w:evenHBand="0" w:firstRowFirstColumn="0" w:firstRowLastColumn="0" w:lastRowFirstColumn="0" w:lastRowLastColumn="0"/>
            </w:pPr>
          </w:p>
        </w:tc>
        <w:tc>
          <w:tcPr>
            <w:tcW w:w="2338" w:type="dxa"/>
          </w:tcPr>
          <w:p w14:paraId="57D674E4" w14:textId="77777777" w:rsidR="000D28CC" w:rsidRDefault="000D28CC" w:rsidP="00C65A8E">
            <w:pPr>
              <w:cnfStyle w:val="000000100000" w:firstRow="0" w:lastRow="0" w:firstColumn="0" w:lastColumn="0" w:oddVBand="0" w:evenVBand="0" w:oddHBand="1" w:evenHBand="0" w:firstRowFirstColumn="0" w:firstRowLastColumn="0" w:lastRowFirstColumn="0" w:lastRowLastColumn="0"/>
            </w:pPr>
          </w:p>
        </w:tc>
      </w:tr>
      <w:tr w:rsidR="000D28CC" w14:paraId="6AF13A01" w14:textId="77777777" w:rsidTr="000D28CC">
        <w:tc>
          <w:tcPr>
            <w:cnfStyle w:val="001000000000" w:firstRow="0" w:lastRow="0" w:firstColumn="1" w:lastColumn="0" w:oddVBand="0" w:evenVBand="0" w:oddHBand="0" w:evenHBand="0" w:firstRowFirstColumn="0" w:firstRowLastColumn="0" w:lastRowFirstColumn="0" w:lastRowLastColumn="0"/>
            <w:tcW w:w="1980" w:type="dxa"/>
          </w:tcPr>
          <w:p w14:paraId="50D74BC1" w14:textId="77777777" w:rsidR="000D28CC" w:rsidRDefault="000D28CC" w:rsidP="00C65A8E"/>
        </w:tc>
        <w:tc>
          <w:tcPr>
            <w:tcW w:w="2250" w:type="dxa"/>
          </w:tcPr>
          <w:p w14:paraId="6E81FB36" w14:textId="77777777" w:rsidR="000D28CC" w:rsidRDefault="000D28CC" w:rsidP="00C65A8E">
            <w:pPr>
              <w:cnfStyle w:val="000000000000" w:firstRow="0" w:lastRow="0" w:firstColumn="0" w:lastColumn="0" w:oddVBand="0" w:evenVBand="0" w:oddHBand="0" w:evenHBand="0" w:firstRowFirstColumn="0" w:firstRowLastColumn="0" w:lastRowFirstColumn="0" w:lastRowLastColumn="0"/>
            </w:pPr>
          </w:p>
        </w:tc>
        <w:tc>
          <w:tcPr>
            <w:tcW w:w="2782" w:type="dxa"/>
          </w:tcPr>
          <w:p w14:paraId="0B8F2721" w14:textId="77777777" w:rsidR="000D28CC" w:rsidRDefault="000D28CC" w:rsidP="00C65A8E">
            <w:pPr>
              <w:cnfStyle w:val="000000000000" w:firstRow="0" w:lastRow="0" w:firstColumn="0" w:lastColumn="0" w:oddVBand="0" w:evenVBand="0" w:oddHBand="0" w:evenHBand="0" w:firstRowFirstColumn="0" w:firstRowLastColumn="0" w:lastRowFirstColumn="0" w:lastRowLastColumn="0"/>
            </w:pPr>
          </w:p>
        </w:tc>
        <w:tc>
          <w:tcPr>
            <w:tcW w:w="2338" w:type="dxa"/>
          </w:tcPr>
          <w:p w14:paraId="0DDCCEAB" w14:textId="77777777" w:rsidR="000D28CC" w:rsidRDefault="000D28CC" w:rsidP="00C65A8E">
            <w:pPr>
              <w:cnfStyle w:val="000000000000" w:firstRow="0" w:lastRow="0" w:firstColumn="0" w:lastColumn="0" w:oddVBand="0" w:evenVBand="0" w:oddHBand="0" w:evenHBand="0" w:firstRowFirstColumn="0" w:firstRowLastColumn="0" w:lastRowFirstColumn="0" w:lastRowLastColumn="0"/>
            </w:pPr>
          </w:p>
        </w:tc>
      </w:tr>
      <w:tr w:rsidR="000D28CC" w14:paraId="0AF1605E" w14:textId="77777777" w:rsidTr="000D28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434B27EE" w14:textId="77777777" w:rsidR="000D28CC" w:rsidRDefault="000D28CC" w:rsidP="00C65A8E"/>
        </w:tc>
        <w:tc>
          <w:tcPr>
            <w:tcW w:w="2250" w:type="dxa"/>
          </w:tcPr>
          <w:p w14:paraId="3547C122" w14:textId="77777777" w:rsidR="000D28CC" w:rsidRDefault="000D28CC" w:rsidP="00C65A8E">
            <w:pPr>
              <w:cnfStyle w:val="000000100000" w:firstRow="0" w:lastRow="0" w:firstColumn="0" w:lastColumn="0" w:oddVBand="0" w:evenVBand="0" w:oddHBand="1" w:evenHBand="0" w:firstRowFirstColumn="0" w:firstRowLastColumn="0" w:lastRowFirstColumn="0" w:lastRowLastColumn="0"/>
            </w:pPr>
          </w:p>
        </w:tc>
        <w:tc>
          <w:tcPr>
            <w:tcW w:w="2782" w:type="dxa"/>
          </w:tcPr>
          <w:p w14:paraId="1CC90FDE" w14:textId="77777777" w:rsidR="000D28CC" w:rsidRDefault="000D28CC" w:rsidP="00C65A8E">
            <w:pPr>
              <w:cnfStyle w:val="000000100000" w:firstRow="0" w:lastRow="0" w:firstColumn="0" w:lastColumn="0" w:oddVBand="0" w:evenVBand="0" w:oddHBand="1" w:evenHBand="0" w:firstRowFirstColumn="0" w:firstRowLastColumn="0" w:lastRowFirstColumn="0" w:lastRowLastColumn="0"/>
            </w:pPr>
          </w:p>
        </w:tc>
        <w:tc>
          <w:tcPr>
            <w:tcW w:w="2338" w:type="dxa"/>
          </w:tcPr>
          <w:p w14:paraId="68727B4E" w14:textId="77777777" w:rsidR="000D28CC" w:rsidRDefault="000D28CC" w:rsidP="00C65A8E">
            <w:pPr>
              <w:cnfStyle w:val="000000100000" w:firstRow="0" w:lastRow="0" w:firstColumn="0" w:lastColumn="0" w:oddVBand="0" w:evenVBand="0" w:oddHBand="1" w:evenHBand="0" w:firstRowFirstColumn="0" w:firstRowLastColumn="0" w:lastRowFirstColumn="0" w:lastRowLastColumn="0"/>
            </w:pPr>
          </w:p>
        </w:tc>
      </w:tr>
      <w:tr w:rsidR="000D28CC" w14:paraId="572B9FE2" w14:textId="77777777" w:rsidTr="000D28CC">
        <w:tc>
          <w:tcPr>
            <w:cnfStyle w:val="001000000000" w:firstRow="0" w:lastRow="0" w:firstColumn="1" w:lastColumn="0" w:oddVBand="0" w:evenVBand="0" w:oddHBand="0" w:evenHBand="0" w:firstRowFirstColumn="0" w:firstRowLastColumn="0" w:lastRowFirstColumn="0" w:lastRowLastColumn="0"/>
            <w:tcW w:w="1980" w:type="dxa"/>
          </w:tcPr>
          <w:p w14:paraId="690AA161" w14:textId="77777777" w:rsidR="000D28CC" w:rsidRDefault="000D28CC" w:rsidP="00C65A8E"/>
        </w:tc>
        <w:tc>
          <w:tcPr>
            <w:tcW w:w="2250" w:type="dxa"/>
          </w:tcPr>
          <w:p w14:paraId="57DDFF06" w14:textId="77777777" w:rsidR="000D28CC" w:rsidRDefault="000D28CC" w:rsidP="00C65A8E">
            <w:pPr>
              <w:cnfStyle w:val="000000000000" w:firstRow="0" w:lastRow="0" w:firstColumn="0" w:lastColumn="0" w:oddVBand="0" w:evenVBand="0" w:oddHBand="0" w:evenHBand="0" w:firstRowFirstColumn="0" w:firstRowLastColumn="0" w:lastRowFirstColumn="0" w:lastRowLastColumn="0"/>
            </w:pPr>
          </w:p>
        </w:tc>
        <w:tc>
          <w:tcPr>
            <w:tcW w:w="2782" w:type="dxa"/>
          </w:tcPr>
          <w:p w14:paraId="7A8D5B86" w14:textId="77777777" w:rsidR="000D28CC" w:rsidRDefault="000D28CC" w:rsidP="00C65A8E">
            <w:pPr>
              <w:cnfStyle w:val="000000000000" w:firstRow="0" w:lastRow="0" w:firstColumn="0" w:lastColumn="0" w:oddVBand="0" w:evenVBand="0" w:oddHBand="0" w:evenHBand="0" w:firstRowFirstColumn="0" w:firstRowLastColumn="0" w:lastRowFirstColumn="0" w:lastRowLastColumn="0"/>
            </w:pPr>
          </w:p>
        </w:tc>
        <w:tc>
          <w:tcPr>
            <w:tcW w:w="2338" w:type="dxa"/>
          </w:tcPr>
          <w:p w14:paraId="1BFD156C" w14:textId="77777777" w:rsidR="000D28CC" w:rsidRDefault="000D28CC" w:rsidP="00C65A8E">
            <w:pPr>
              <w:cnfStyle w:val="000000000000" w:firstRow="0" w:lastRow="0" w:firstColumn="0" w:lastColumn="0" w:oddVBand="0" w:evenVBand="0" w:oddHBand="0" w:evenHBand="0" w:firstRowFirstColumn="0" w:firstRowLastColumn="0" w:lastRowFirstColumn="0" w:lastRowLastColumn="0"/>
            </w:pPr>
          </w:p>
        </w:tc>
      </w:tr>
      <w:tr w:rsidR="000D28CC" w14:paraId="1744D165" w14:textId="77777777" w:rsidTr="000D28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3FA17E2A" w14:textId="77777777" w:rsidR="000D28CC" w:rsidRDefault="000D28CC" w:rsidP="00C65A8E"/>
        </w:tc>
        <w:tc>
          <w:tcPr>
            <w:tcW w:w="2250" w:type="dxa"/>
          </w:tcPr>
          <w:p w14:paraId="3171DBAA" w14:textId="77777777" w:rsidR="000D28CC" w:rsidRDefault="000D28CC" w:rsidP="00C65A8E">
            <w:pPr>
              <w:cnfStyle w:val="000000100000" w:firstRow="0" w:lastRow="0" w:firstColumn="0" w:lastColumn="0" w:oddVBand="0" w:evenVBand="0" w:oddHBand="1" w:evenHBand="0" w:firstRowFirstColumn="0" w:firstRowLastColumn="0" w:lastRowFirstColumn="0" w:lastRowLastColumn="0"/>
            </w:pPr>
          </w:p>
        </w:tc>
        <w:tc>
          <w:tcPr>
            <w:tcW w:w="2782" w:type="dxa"/>
          </w:tcPr>
          <w:p w14:paraId="7804CA64" w14:textId="77777777" w:rsidR="000D28CC" w:rsidRDefault="000D28CC" w:rsidP="00C65A8E">
            <w:pPr>
              <w:cnfStyle w:val="000000100000" w:firstRow="0" w:lastRow="0" w:firstColumn="0" w:lastColumn="0" w:oddVBand="0" w:evenVBand="0" w:oddHBand="1" w:evenHBand="0" w:firstRowFirstColumn="0" w:firstRowLastColumn="0" w:lastRowFirstColumn="0" w:lastRowLastColumn="0"/>
            </w:pPr>
          </w:p>
        </w:tc>
        <w:tc>
          <w:tcPr>
            <w:tcW w:w="2338" w:type="dxa"/>
          </w:tcPr>
          <w:p w14:paraId="6AD56306" w14:textId="77777777" w:rsidR="000D28CC" w:rsidRDefault="000D28CC" w:rsidP="00C65A8E">
            <w:pPr>
              <w:cnfStyle w:val="000000100000" w:firstRow="0" w:lastRow="0" w:firstColumn="0" w:lastColumn="0" w:oddVBand="0" w:evenVBand="0" w:oddHBand="1" w:evenHBand="0" w:firstRowFirstColumn="0" w:firstRowLastColumn="0" w:lastRowFirstColumn="0" w:lastRowLastColumn="0"/>
            </w:pPr>
          </w:p>
        </w:tc>
      </w:tr>
    </w:tbl>
    <w:p w14:paraId="605FCBE9" w14:textId="77777777" w:rsidR="000D28CC" w:rsidRDefault="000D28CC" w:rsidP="000D28CC"/>
    <w:p w14:paraId="6D396B9C" w14:textId="77777777" w:rsidR="000D28CC" w:rsidRDefault="000D28CC" w:rsidP="000D28CC"/>
    <w:p w14:paraId="586E897C" w14:textId="77777777" w:rsidR="000D28CC" w:rsidRDefault="000D28CC" w:rsidP="000D28CC"/>
    <w:p w14:paraId="60A5BF98" w14:textId="77777777" w:rsidR="000D28CC" w:rsidRDefault="000D28CC" w:rsidP="000D28CC"/>
    <w:p w14:paraId="0237A32F" w14:textId="77777777" w:rsidR="000D28CC" w:rsidRDefault="000D28CC" w:rsidP="000D28CC"/>
    <w:p w14:paraId="4FB2BAF0" w14:textId="77777777" w:rsidR="000D28CC" w:rsidRDefault="000D28CC" w:rsidP="000D28CC"/>
    <w:p w14:paraId="06A11ECA" w14:textId="77777777" w:rsidR="000D28CC" w:rsidRPr="000D28CC" w:rsidRDefault="000D28CC" w:rsidP="000D28CC"/>
    <w:sectPr w:rsidR="000D28CC" w:rsidRPr="000D28CC" w:rsidSect="00527CA7">
      <w:footerReference w:type="first" r:id="rId8"/>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5E5B4A" w14:textId="77777777" w:rsidR="00252FC0" w:rsidRDefault="00252FC0" w:rsidP="007A31F0">
      <w:pPr>
        <w:spacing w:after="0" w:line="240" w:lineRule="auto"/>
      </w:pPr>
      <w:r>
        <w:separator/>
      </w:r>
    </w:p>
  </w:endnote>
  <w:endnote w:type="continuationSeparator" w:id="0">
    <w:p w14:paraId="63CD61B8" w14:textId="77777777" w:rsidR="00252FC0" w:rsidRDefault="00252FC0" w:rsidP="007A31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E707D5" w14:textId="6444E723" w:rsidR="000D28CC" w:rsidRDefault="000D28CC">
    <w:pPr>
      <w:pStyle w:val="Footer"/>
    </w:pPr>
    <w:r w:rsidRPr="000D28CC">
      <w:rPr>
        <w:noProof/>
      </w:rPr>
      <w:fldChar w:fldCharType="begin"/>
    </w:r>
    <w:r w:rsidRPr="000D28CC">
      <w:rPr>
        <w:noProof/>
      </w:rPr>
      <w:instrText xml:space="preserve"> PAGE   \* MERGEFORMAT </w:instrText>
    </w:r>
    <w:r w:rsidRPr="000D28CC">
      <w:rPr>
        <w:noProof/>
      </w:rPr>
      <w:fldChar w:fldCharType="separate"/>
    </w:r>
    <w:r w:rsidRPr="000D28CC">
      <w:rPr>
        <w:noProof/>
      </w:rPr>
      <w:t>1</w:t>
    </w:r>
    <w:r w:rsidRPr="000D28CC">
      <w:rPr>
        <w:noProof/>
      </w:rPr>
      <w:fldChar w:fldCharType="end"/>
    </w:r>
    <w:r w:rsidRPr="000D28CC">
      <w:rPr>
        <w:noProof/>
      </w:rPr>
      <w:ptab w:relativeTo="margin" w:alignment="center" w:leader="none"/>
    </w:r>
    <w:r w:rsidRPr="000D28CC">
      <w:rPr>
        <w:noProof/>
      </w:rPr>
      <w:ptab w:relativeTo="margin" w:alignment="right" w:leader="none"/>
    </w:r>
    <w:r>
      <w:rPr>
        <w:noProof/>
      </w:rPr>
      <w:t>11/2024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4D0340" w14:textId="77777777" w:rsidR="00252FC0" w:rsidRDefault="00252FC0" w:rsidP="007A31F0">
      <w:pPr>
        <w:spacing w:after="0" w:line="240" w:lineRule="auto"/>
      </w:pPr>
      <w:r>
        <w:separator/>
      </w:r>
    </w:p>
  </w:footnote>
  <w:footnote w:type="continuationSeparator" w:id="0">
    <w:p w14:paraId="028FC6E0" w14:textId="77777777" w:rsidR="00252FC0" w:rsidRDefault="00252FC0" w:rsidP="007A31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12294"/>
    <w:multiLevelType w:val="hybridMultilevel"/>
    <w:tmpl w:val="5A9CA58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E0E6575"/>
    <w:multiLevelType w:val="hybridMultilevel"/>
    <w:tmpl w:val="3B00E00E"/>
    <w:lvl w:ilvl="0" w:tplc="FFFFFFFF">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F3878D4"/>
    <w:multiLevelType w:val="hybridMultilevel"/>
    <w:tmpl w:val="5852DB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FC37089"/>
    <w:multiLevelType w:val="hybridMultilevel"/>
    <w:tmpl w:val="30126CE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096F68"/>
    <w:multiLevelType w:val="hybridMultilevel"/>
    <w:tmpl w:val="8574334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AF5AF1"/>
    <w:multiLevelType w:val="hybridMultilevel"/>
    <w:tmpl w:val="3948E99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B95C9D"/>
    <w:multiLevelType w:val="hybridMultilevel"/>
    <w:tmpl w:val="651A003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D75843"/>
    <w:multiLevelType w:val="hybridMultilevel"/>
    <w:tmpl w:val="BA3AD8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BFB30FB"/>
    <w:multiLevelType w:val="hybridMultilevel"/>
    <w:tmpl w:val="B43E38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C8B1C1D"/>
    <w:multiLevelType w:val="hybridMultilevel"/>
    <w:tmpl w:val="7BD622D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7733C2"/>
    <w:multiLevelType w:val="hybridMultilevel"/>
    <w:tmpl w:val="B2EEC328"/>
    <w:lvl w:ilvl="0" w:tplc="04090003">
      <w:start w:val="1"/>
      <w:numFmt w:val="bullet"/>
      <w:lvlText w:val="o"/>
      <w:lvlJc w:val="left"/>
      <w:pPr>
        <w:ind w:left="720" w:hanging="360"/>
      </w:pPr>
      <w:rPr>
        <w:rFonts w:ascii="Courier New" w:hAnsi="Courier New" w:cs="Courier New" w:hint="default"/>
      </w:rPr>
    </w:lvl>
    <w:lvl w:ilvl="1" w:tplc="A6FC8754">
      <w:numFmt w:val="bullet"/>
      <w:lvlText w:val="•"/>
      <w:lvlJc w:val="left"/>
      <w:rPr>
        <w:rFonts w:ascii="Tahoma" w:eastAsia="Calibri" w:hAnsi="Tahoma" w:cs="Tahoma" w:hint="default"/>
      </w:rPr>
    </w:lvl>
    <w:lvl w:ilvl="2" w:tplc="80E4234A">
      <w:numFmt w:val="bullet"/>
      <w:lvlText w:val=""/>
      <w:lvlJc w:val="left"/>
      <w:rPr>
        <w:rFonts w:ascii="Symbol" w:eastAsia="Calibri" w:hAnsi="Symbol" w:cs="Tahoma"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C334D7"/>
    <w:multiLevelType w:val="hybridMultilevel"/>
    <w:tmpl w:val="DB26C5D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AE6A9A"/>
    <w:multiLevelType w:val="hybridMultilevel"/>
    <w:tmpl w:val="D55E0A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41A7432"/>
    <w:multiLevelType w:val="hybridMultilevel"/>
    <w:tmpl w:val="007E3090"/>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56118DF"/>
    <w:multiLevelType w:val="hybridMultilevel"/>
    <w:tmpl w:val="B706E5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6DF59ED"/>
    <w:multiLevelType w:val="hybridMultilevel"/>
    <w:tmpl w:val="68D8A71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866B7A"/>
    <w:multiLevelType w:val="hybridMultilevel"/>
    <w:tmpl w:val="3006A23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3DEB1FA6"/>
    <w:multiLevelType w:val="hybridMultilevel"/>
    <w:tmpl w:val="00F29B7C"/>
    <w:lvl w:ilvl="0" w:tplc="5F76AC38">
      <w:start w:val="1"/>
      <w:numFmt w:val="bullet"/>
      <w:pStyle w:val="ListParagraphaccessible"/>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00669FC"/>
    <w:multiLevelType w:val="hybridMultilevel"/>
    <w:tmpl w:val="8BA4B7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042706"/>
    <w:multiLevelType w:val="hybridMultilevel"/>
    <w:tmpl w:val="F814C9CA"/>
    <w:lvl w:ilvl="0" w:tplc="0409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0" w15:restartNumberingAfterBreak="0">
    <w:nsid w:val="4414028C"/>
    <w:multiLevelType w:val="hybridMultilevel"/>
    <w:tmpl w:val="18446022"/>
    <w:lvl w:ilvl="0" w:tplc="04090003">
      <w:start w:val="1"/>
      <w:numFmt w:val="bullet"/>
      <w:lvlText w:val="o"/>
      <w:lvlJc w:val="left"/>
      <w:pPr>
        <w:ind w:left="1440" w:hanging="360"/>
      </w:pPr>
      <w:rPr>
        <w:rFonts w:ascii="Courier New" w:hAnsi="Courier New" w:cs="Courier New"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1" w15:restartNumberingAfterBreak="0">
    <w:nsid w:val="4C6B678B"/>
    <w:multiLevelType w:val="hybridMultilevel"/>
    <w:tmpl w:val="133C5C1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1A90173"/>
    <w:multiLevelType w:val="hybridMultilevel"/>
    <w:tmpl w:val="7B5C1E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55C6465F"/>
    <w:multiLevelType w:val="hybridMultilevel"/>
    <w:tmpl w:val="3624754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70F1132"/>
    <w:multiLevelType w:val="hybridMultilevel"/>
    <w:tmpl w:val="BFE655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5BB461A9"/>
    <w:multiLevelType w:val="hybridMultilevel"/>
    <w:tmpl w:val="AF70E59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DC81898"/>
    <w:multiLevelType w:val="hybridMultilevel"/>
    <w:tmpl w:val="5762A4B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42F2938"/>
    <w:multiLevelType w:val="hybridMultilevel"/>
    <w:tmpl w:val="E26CE3F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4AD002E"/>
    <w:multiLevelType w:val="hybridMultilevel"/>
    <w:tmpl w:val="353484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66354793"/>
    <w:multiLevelType w:val="hybridMultilevel"/>
    <w:tmpl w:val="B898521C"/>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7253932"/>
    <w:multiLevelType w:val="hybridMultilevel"/>
    <w:tmpl w:val="5B22B3F4"/>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67C71437"/>
    <w:multiLevelType w:val="hybridMultilevel"/>
    <w:tmpl w:val="F6387A7A"/>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3">
      <w:start w:val="1"/>
      <w:numFmt w:val="bullet"/>
      <w:lvlText w:val="o"/>
      <w:lvlJc w:val="left"/>
      <w:pPr>
        <w:ind w:left="2160" w:hanging="360"/>
      </w:pPr>
      <w:rPr>
        <w:rFonts w:ascii="Courier New" w:hAnsi="Courier New" w:cs="Courier New" w:hint="default"/>
      </w:rPr>
    </w:lvl>
    <w:lvl w:ilvl="3" w:tplc="0409001B">
      <w:start w:val="1"/>
      <w:numFmt w:val="lowerRoman"/>
      <w:lvlText w:val="%4."/>
      <w:lvlJc w:val="right"/>
      <w:pPr>
        <w:ind w:left="2880" w:hanging="360"/>
      </w:pPr>
    </w:lvl>
    <w:lvl w:ilvl="4" w:tplc="04090019">
      <w:start w:val="1"/>
      <w:numFmt w:val="lowerLetter"/>
      <w:lvlText w:val="%5."/>
      <w:lvlJc w:val="left"/>
      <w:pPr>
        <w:ind w:left="3600" w:hanging="360"/>
      </w:p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D31315F"/>
    <w:multiLevelType w:val="hybridMultilevel"/>
    <w:tmpl w:val="AE4AF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D9E289E"/>
    <w:multiLevelType w:val="hybridMultilevel"/>
    <w:tmpl w:val="3C38A65A"/>
    <w:lvl w:ilvl="0" w:tplc="FFFFFFFF">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6FF67B0E"/>
    <w:multiLevelType w:val="hybridMultilevel"/>
    <w:tmpl w:val="4B9ADD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73153C42"/>
    <w:multiLevelType w:val="hybridMultilevel"/>
    <w:tmpl w:val="5832CAA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FA36EA0"/>
    <w:multiLevelType w:val="hybridMultilevel"/>
    <w:tmpl w:val="6E8A22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334454813">
    <w:abstractNumId w:val="5"/>
  </w:num>
  <w:num w:numId="2" w16cid:durableId="319621079">
    <w:abstractNumId w:val="32"/>
  </w:num>
  <w:num w:numId="3" w16cid:durableId="2084834672">
    <w:abstractNumId w:val="30"/>
  </w:num>
  <w:num w:numId="4" w16cid:durableId="1592544849">
    <w:abstractNumId w:val="15"/>
  </w:num>
  <w:num w:numId="5" w16cid:durableId="943732533">
    <w:abstractNumId w:val="10"/>
  </w:num>
  <w:num w:numId="6" w16cid:durableId="2083990205">
    <w:abstractNumId w:val="25"/>
  </w:num>
  <w:num w:numId="7" w16cid:durableId="566766445">
    <w:abstractNumId w:val="11"/>
  </w:num>
  <w:num w:numId="8" w16cid:durableId="669061007">
    <w:abstractNumId w:val="4"/>
  </w:num>
  <w:num w:numId="9" w16cid:durableId="456728803">
    <w:abstractNumId w:val="23"/>
  </w:num>
  <w:num w:numId="10" w16cid:durableId="1770659950">
    <w:abstractNumId w:val="27"/>
  </w:num>
  <w:num w:numId="11" w16cid:durableId="569851613">
    <w:abstractNumId w:val="35"/>
  </w:num>
  <w:num w:numId="12" w16cid:durableId="1217816318">
    <w:abstractNumId w:val="26"/>
  </w:num>
  <w:num w:numId="13" w16cid:durableId="569271523">
    <w:abstractNumId w:val="6"/>
  </w:num>
  <w:num w:numId="14" w16cid:durableId="2052222149">
    <w:abstractNumId w:val="0"/>
  </w:num>
  <w:num w:numId="15" w16cid:durableId="1838107220">
    <w:abstractNumId w:val="18"/>
  </w:num>
  <w:num w:numId="16" w16cid:durableId="160392573">
    <w:abstractNumId w:val="13"/>
  </w:num>
  <w:num w:numId="17" w16cid:durableId="21444957">
    <w:abstractNumId w:val="17"/>
  </w:num>
  <w:num w:numId="18" w16cid:durableId="954558549">
    <w:abstractNumId w:val="21"/>
  </w:num>
  <w:num w:numId="19" w16cid:durableId="30569336">
    <w:abstractNumId w:val="3"/>
  </w:num>
  <w:num w:numId="20" w16cid:durableId="290480604">
    <w:abstractNumId w:val="2"/>
  </w:num>
  <w:num w:numId="21" w16cid:durableId="1618368594">
    <w:abstractNumId w:val="20"/>
  </w:num>
  <w:num w:numId="22" w16cid:durableId="472716276">
    <w:abstractNumId w:val="9"/>
  </w:num>
  <w:num w:numId="23" w16cid:durableId="517893595">
    <w:abstractNumId w:val="12"/>
  </w:num>
  <w:num w:numId="24" w16cid:durableId="1575504009">
    <w:abstractNumId w:val="36"/>
  </w:num>
  <w:num w:numId="25" w16cid:durableId="1609001611">
    <w:abstractNumId w:val="7"/>
  </w:num>
  <w:num w:numId="26" w16cid:durableId="932084815">
    <w:abstractNumId w:val="14"/>
  </w:num>
  <w:num w:numId="27" w16cid:durableId="1259757346">
    <w:abstractNumId w:val="24"/>
  </w:num>
  <w:num w:numId="28" w16cid:durableId="559487888">
    <w:abstractNumId w:val="8"/>
  </w:num>
  <w:num w:numId="29" w16cid:durableId="1879706804">
    <w:abstractNumId w:val="16"/>
  </w:num>
  <w:num w:numId="30" w16cid:durableId="608776820">
    <w:abstractNumId w:val="22"/>
  </w:num>
  <w:num w:numId="31" w16cid:durableId="7955218">
    <w:abstractNumId w:val="28"/>
  </w:num>
  <w:num w:numId="32" w16cid:durableId="88818541">
    <w:abstractNumId w:val="29"/>
  </w:num>
  <w:num w:numId="33" w16cid:durableId="321470775">
    <w:abstractNumId w:val="1"/>
  </w:num>
  <w:num w:numId="34" w16cid:durableId="1978993981">
    <w:abstractNumId w:val="33"/>
  </w:num>
  <w:num w:numId="35" w16cid:durableId="1219241021">
    <w:abstractNumId w:val="19"/>
  </w:num>
  <w:num w:numId="36" w16cid:durableId="1369648233">
    <w:abstractNumId w:val="31"/>
  </w:num>
  <w:num w:numId="37" w16cid:durableId="1211307231">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1F0"/>
    <w:rsid w:val="00003F96"/>
    <w:rsid w:val="000144F5"/>
    <w:rsid w:val="000310F5"/>
    <w:rsid w:val="00031BD7"/>
    <w:rsid w:val="00035A6F"/>
    <w:rsid w:val="000376C1"/>
    <w:rsid w:val="00042F9A"/>
    <w:rsid w:val="000552C2"/>
    <w:rsid w:val="00055BB5"/>
    <w:rsid w:val="00062FEE"/>
    <w:rsid w:val="00086025"/>
    <w:rsid w:val="00086C1A"/>
    <w:rsid w:val="00087A61"/>
    <w:rsid w:val="000A083C"/>
    <w:rsid w:val="000A3C19"/>
    <w:rsid w:val="000A68B9"/>
    <w:rsid w:val="000C1139"/>
    <w:rsid w:val="000D28CC"/>
    <w:rsid w:val="000D78E0"/>
    <w:rsid w:val="000E4453"/>
    <w:rsid w:val="000F5E22"/>
    <w:rsid w:val="000F6A5F"/>
    <w:rsid w:val="0010414F"/>
    <w:rsid w:val="00116F78"/>
    <w:rsid w:val="00143463"/>
    <w:rsid w:val="00143F77"/>
    <w:rsid w:val="00162806"/>
    <w:rsid w:val="00165206"/>
    <w:rsid w:val="001674E5"/>
    <w:rsid w:val="00172640"/>
    <w:rsid w:val="001757AA"/>
    <w:rsid w:val="001910E7"/>
    <w:rsid w:val="001962D1"/>
    <w:rsid w:val="001A3951"/>
    <w:rsid w:val="001B43F4"/>
    <w:rsid w:val="001D41D7"/>
    <w:rsid w:val="001E7F39"/>
    <w:rsid w:val="001F29E3"/>
    <w:rsid w:val="001F2C10"/>
    <w:rsid w:val="001F4609"/>
    <w:rsid w:val="001F4DE7"/>
    <w:rsid w:val="001F78B4"/>
    <w:rsid w:val="00203FC2"/>
    <w:rsid w:val="00205310"/>
    <w:rsid w:val="00205F09"/>
    <w:rsid w:val="002178E3"/>
    <w:rsid w:val="00222039"/>
    <w:rsid w:val="00224330"/>
    <w:rsid w:val="00225EFC"/>
    <w:rsid w:val="00242B0E"/>
    <w:rsid w:val="00252FC0"/>
    <w:rsid w:val="00253DBF"/>
    <w:rsid w:val="002563A8"/>
    <w:rsid w:val="00265523"/>
    <w:rsid w:val="00277DAC"/>
    <w:rsid w:val="0029055D"/>
    <w:rsid w:val="00292CD4"/>
    <w:rsid w:val="002A4A42"/>
    <w:rsid w:val="002B2D96"/>
    <w:rsid w:val="002F1040"/>
    <w:rsid w:val="00303746"/>
    <w:rsid w:val="00316094"/>
    <w:rsid w:val="0033235F"/>
    <w:rsid w:val="003407D7"/>
    <w:rsid w:val="003431B4"/>
    <w:rsid w:val="00354673"/>
    <w:rsid w:val="00357EEF"/>
    <w:rsid w:val="003703BC"/>
    <w:rsid w:val="00373A3B"/>
    <w:rsid w:val="00376416"/>
    <w:rsid w:val="003808DE"/>
    <w:rsid w:val="00390AFB"/>
    <w:rsid w:val="003A34C9"/>
    <w:rsid w:val="003B4A63"/>
    <w:rsid w:val="003C0B2C"/>
    <w:rsid w:val="003C6502"/>
    <w:rsid w:val="003D422D"/>
    <w:rsid w:val="003D53D9"/>
    <w:rsid w:val="00407FBB"/>
    <w:rsid w:val="00427189"/>
    <w:rsid w:val="0043527D"/>
    <w:rsid w:val="00464852"/>
    <w:rsid w:val="0047406A"/>
    <w:rsid w:val="004743CF"/>
    <w:rsid w:val="00475664"/>
    <w:rsid w:val="00485E84"/>
    <w:rsid w:val="004B318A"/>
    <w:rsid w:val="004B44D3"/>
    <w:rsid w:val="004C1E3C"/>
    <w:rsid w:val="004D23B3"/>
    <w:rsid w:val="004F7825"/>
    <w:rsid w:val="004F7FBF"/>
    <w:rsid w:val="00507A42"/>
    <w:rsid w:val="005131EA"/>
    <w:rsid w:val="005212DB"/>
    <w:rsid w:val="00527CA7"/>
    <w:rsid w:val="00527D35"/>
    <w:rsid w:val="00533AB8"/>
    <w:rsid w:val="00534016"/>
    <w:rsid w:val="00536B9A"/>
    <w:rsid w:val="005410E8"/>
    <w:rsid w:val="00543AEB"/>
    <w:rsid w:val="00560173"/>
    <w:rsid w:val="00562216"/>
    <w:rsid w:val="00564EB4"/>
    <w:rsid w:val="00566AE7"/>
    <w:rsid w:val="00573D73"/>
    <w:rsid w:val="0058286D"/>
    <w:rsid w:val="005872A3"/>
    <w:rsid w:val="005A53F2"/>
    <w:rsid w:val="005A7E0D"/>
    <w:rsid w:val="005B0952"/>
    <w:rsid w:val="005C5736"/>
    <w:rsid w:val="005D4788"/>
    <w:rsid w:val="005D47C1"/>
    <w:rsid w:val="005E7AF5"/>
    <w:rsid w:val="00624C83"/>
    <w:rsid w:val="00635E94"/>
    <w:rsid w:val="006400EC"/>
    <w:rsid w:val="00663441"/>
    <w:rsid w:val="006655DD"/>
    <w:rsid w:val="006732A4"/>
    <w:rsid w:val="006D0C2B"/>
    <w:rsid w:val="006D4087"/>
    <w:rsid w:val="0070360D"/>
    <w:rsid w:val="00713C89"/>
    <w:rsid w:val="00732556"/>
    <w:rsid w:val="00761C9E"/>
    <w:rsid w:val="00762B81"/>
    <w:rsid w:val="0077783A"/>
    <w:rsid w:val="0079046D"/>
    <w:rsid w:val="007A31F0"/>
    <w:rsid w:val="007D5B32"/>
    <w:rsid w:val="007E632E"/>
    <w:rsid w:val="007F40D3"/>
    <w:rsid w:val="00812004"/>
    <w:rsid w:val="0081670A"/>
    <w:rsid w:val="00823608"/>
    <w:rsid w:val="008265E5"/>
    <w:rsid w:val="00835DC0"/>
    <w:rsid w:val="008409E3"/>
    <w:rsid w:val="00846FF6"/>
    <w:rsid w:val="00853354"/>
    <w:rsid w:val="00853AE2"/>
    <w:rsid w:val="00884F62"/>
    <w:rsid w:val="008A25D0"/>
    <w:rsid w:val="008A7C32"/>
    <w:rsid w:val="008A7E96"/>
    <w:rsid w:val="008C5FA6"/>
    <w:rsid w:val="008D5FC6"/>
    <w:rsid w:val="008E416F"/>
    <w:rsid w:val="008E7026"/>
    <w:rsid w:val="00900793"/>
    <w:rsid w:val="00907577"/>
    <w:rsid w:val="00911A36"/>
    <w:rsid w:val="00923508"/>
    <w:rsid w:val="00923638"/>
    <w:rsid w:val="00925FC2"/>
    <w:rsid w:val="00946AE2"/>
    <w:rsid w:val="00971135"/>
    <w:rsid w:val="00973A87"/>
    <w:rsid w:val="00986B0C"/>
    <w:rsid w:val="00987D8E"/>
    <w:rsid w:val="009A0A14"/>
    <w:rsid w:val="009B1DBF"/>
    <w:rsid w:val="009D01AD"/>
    <w:rsid w:val="009D1B1E"/>
    <w:rsid w:val="009D371C"/>
    <w:rsid w:val="009D5D81"/>
    <w:rsid w:val="009F242E"/>
    <w:rsid w:val="00A0782B"/>
    <w:rsid w:val="00A23A23"/>
    <w:rsid w:val="00A351C4"/>
    <w:rsid w:val="00A35D6A"/>
    <w:rsid w:val="00A50F49"/>
    <w:rsid w:val="00A62431"/>
    <w:rsid w:val="00A724DC"/>
    <w:rsid w:val="00A72E89"/>
    <w:rsid w:val="00A73D35"/>
    <w:rsid w:val="00A95677"/>
    <w:rsid w:val="00AD08E6"/>
    <w:rsid w:val="00AD7F79"/>
    <w:rsid w:val="00AE3FBF"/>
    <w:rsid w:val="00AF107C"/>
    <w:rsid w:val="00AF5F33"/>
    <w:rsid w:val="00B07F32"/>
    <w:rsid w:val="00B1614A"/>
    <w:rsid w:val="00B50EEC"/>
    <w:rsid w:val="00B55C83"/>
    <w:rsid w:val="00B55C85"/>
    <w:rsid w:val="00B56808"/>
    <w:rsid w:val="00B73A9F"/>
    <w:rsid w:val="00B803C5"/>
    <w:rsid w:val="00B863AF"/>
    <w:rsid w:val="00B90704"/>
    <w:rsid w:val="00B92D18"/>
    <w:rsid w:val="00B94FC3"/>
    <w:rsid w:val="00BA3293"/>
    <w:rsid w:val="00BB69A3"/>
    <w:rsid w:val="00BC4DDB"/>
    <w:rsid w:val="00BC6F5B"/>
    <w:rsid w:val="00BE1135"/>
    <w:rsid w:val="00BE149F"/>
    <w:rsid w:val="00BF3033"/>
    <w:rsid w:val="00C10BD2"/>
    <w:rsid w:val="00C15FF4"/>
    <w:rsid w:val="00C16FA1"/>
    <w:rsid w:val="00C176DA"/>
    <w:rsid w:val="00C20611"/>
    <w:rsid w:val="00C30B01"/>
    <w:rsid w:val="00C35CDA"/>
    <w:rsid w:val="00C605FB"/>
    <w:rsid w:val="00C66870"/>
    <w:rsid w:val="00C738CE"/>
    <w:rsid w:val="00C765F2"/>
    <w:rsid w:val="00C809B4"/>
    <w:rsid w:val="00C84089"/>
    <w:rsid w:val="00C9660B"/>
    <w:rsid w:val="00CA59EE"/>
    <w:rsid w:val="00CB03B3"/>
    <w:rsid w:val="00CC5796"/>
    <w:rsid w:val="00CD4B99"/>
    <w:rsid w:val="00CF0824"/>
    <w:rsid w:val="00D00494"/>
    <w:rsid w:val="00D01BCC"/>
    <w:rsid w:val="00D20AA2"/>
    <w:rsid w:val="00D225CE"/>
    <w:rsid w:val="00D66FCE"/>
    <w:rsid w:val="00D7125E"/>
    <w:rsid w:val="00D978F5"/>
    <w:rsid w:val="00DA3DC1"/>
    <w:rsid w:val="00DC0BC4"/>
    <w:rsid w:val="00DD00DC"/>
    <w:rsid w:val="00DE3167"/>
    <w:rsid w:val="00DE3A6F"/>
    <w:rsid w:val="00DF22B6"/>
    <w:rsid w:val="00E23BD2"/>
    <w:rsid w:val="00E33CFF"/>
    <w:rsid w:val="00E35DF7"/>
    <w:rsid w:val="00E50E7D"/>
    <w:rsid w:val="00E712F0"/>
    <w:rsid w:val="00E7596A"/>
    <w:rsid w:val="00E874DB"/>
    <w:rsid w:val="00EB489F"/>
    <w:rsid w:val="00EC2799"/>
    <w:rsid w:val="00EC73C3"/>
    <w:rsid w:val="00EE05BC"/>
    <w:rsid w:val="00EF6DB1"/>
    <w:rsid w:val="00F07C00"/>
    <w:rsid w:val="00F1066A"/>
    <w:rsid w:val="00F15EB6"/>
    <w:rsid w:val="00F21DC4"/>
    <w:rsid w:val="00F31313"/>
    <w:rsid w:val="00F416A5"/>
    <w:rsid w:val="00F464FA"/>
    <w:rsid w:val="00F52F88"/>
    <w:rsid w:val="00F57D9D"/>
    <w:rsid w:val="00F60131"/>
    <w:rsid w:val="00F615F2"/>
    <w:rsid w:val="00F847F9"/>
    <w:rsid w:val="00F918D8"/>
    <w:rsid w:val="00FA0179"/>
    <w:rsid w:val="00FB365F"/>
    <w:rsid w:val="00FC268D"/>
    <w:rsid w:val="00FD26CC"/>
    <w:rsid w:val="00FE34EC"/>
    <w:rsid w:val="00FE7E4F"/>
    <w:rsid w:val="00FF49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F6DF43"/>
  <w15:chartTrackingRefBased/>
  <w15:docId w15:val="{7EC1A7DD-BBD7-4A94-9540-3454F9240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5736"/>
    <w:pPr>
      <w:spacing w:after="160" w:line="259" w:lineRule="auto"/>
    </w:pPr>
  </w:style>
  <w:style w:type="paragraph" w:styleId="Heading1">
    <w:name w:val="heading 1"/>
    <w:basedOn w:val="Normal"/>
    <w:next w:val="Normal"/>
    <w:link w:val="Heading1Char"/>
    <w:uiPriority w:val="9"/>
    <w:qFormat/>
    <w:rsid w:val="00B07F32"/>
    <w:pPr>
      <w:keepNext/>
      <w:keepLines/>
      <w:spacing w:before="240" w:after="240"/>
      <w:outlineLvl w:val="0"/>
    </w:pPr>
    <w:rPr>
      <w:rFonts w:eastAsia="Times New Roman"/>
      <w:b/>
      <w:sz w:val="40"/>
      <w:szCs w:val="40"/>
    </w:rPr>
  </w:style>
  <w:style w:type="paragraph" w:styleId="Heading2">
    <w:name w:val="heading 2"/>
    <w:basedOn w:val="Normal"/>
    <w:next w:val="Normal"/>
    <w:link w:val="Heading2Char"/>
    <w:autoRedefine/>
    <w:uiPriority w:val="9"/>
    <w:unhideWhenUsed/>
    <w:qFormat/>
    <w:rsid w:val="005B0952"/>
    <w:pPr>
      <w:keepNext/>
      <w:keepLines/>
      <w:spacing w:before="240" w:after="0"/>
      <w:outlineLvl w:val="1"/>
    </w:pPr>
    <w:rPr>
      <w:rFonts w:eastAsia="Times New Roman"/>
      <w:b/>
      <w:sz w:val="32"/>
      <w:szCs w:val="36"/>
    </w:rPr>
  </w:style>
  <w:style w:type="paragraph" w:styleId="Heading3">
    <w:name w:val="heading 3"/>
    <w:basedOn w:val="Normal"/>
    <w:next w:val="Normal"/>
    <w:link w:val="Heading3Char"/>
    <w:uiPriority w:val="9"/>
    <w:unhideWhenUsed/>
    <w:qFormat/>
    <w:rsid w:val="005B0952"/>
    <w:pPr>
      <w:keepNext/>
      <w:keepLines/>
      <w:spacing w:before="240" w:after="0"/>
      <w:outlineLvl w:val="2"/>
    </w:pPr>
    <w:rPr>
      <w:rFonts w:eastAsia="Times New Roman"/>
      <w:b/>
      <w:sz w:val="28"/>
      <w:szCs w:val="36"/>
    </w:rPr>
  </w:style>
  <w:style w:type="paragraph" w:styleId="Heading4">
    <w:name w:val="heading 4"/>
    <w:basedOn w:val="Normal"/>
    <w:next w:val="Normal"/>
    <w:link w:val="Heading4Char"/>
    <w:autoRedefine/>
    <w:uiPriority w:val="9"/>
    <w:unhideWhenUsed/>
    <w:qFormat/>
    <w:rsid w:val="003703BC"/>
    <w:pPr>
      <w:keepNext/>
      <w:keepLines/>
      <w:spacing w:before="240" w:after="0"/>
      <w:outlineLvl w:val="3"/>
    </w:pPr>
    <w:rPr>
      <w:rFonts w:eastAsiaTheme="majorEastAsia"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A31F0"/>
    <w:pPr>
      <w:tabs>
        <w:tab w:val="center" w:pos="4680"/>
        <w:tab w:val="right" w:pos="9360"/>
      </w:tabs>
      <w:spacing w:after="0" w:line="240" w:lineRule="auto"/>
    </w:pPr>
    <w:rPr>
      <w:rFonts w:ascii="Tahoma" w:hAnsi="Tahoma"/>
      <w:sz w:val="20"/>
    </w:rPr>
  </w:style>
  <w:style w:type="character" w:customStyle="1" w:styleId="HeaderChar">
    <w:name w:val="Header Char"/>
    <w:basedOn w:val="DefaultParagraphFont"/>
    <w:link w:val="Header"/>
    <w:uiPriority w:val="99"/>
    <w:rsid w:val="007A31F0"/>
  </w:style>
  <w:style w:type="paragraph" w:styleId="Footer">
    <w:name w:val="footer"/>
    <w:basedOn w:val="Normal"/>
    <w:link w:val="FooterChar"/>
    <w:uiPriority w:val="99"/>
    <w:unhideWhenUsed/>
    <w:rsid w:val="007A31F0"/>
    <w:pPr>
      <w:tabs>
        <w:tab w:val="center" w:pos="4680"/>
        <w:tab w:val="right" w:pos="9360"/>
      </w:tabs>
      <w:spacing w:after="0" w:line="240" w:lineRule="auto"/>
    </w:pPr>
    <w:rPr>
      <w:rFonts w:ascii="Tahoma" w:hAnsi="Tahoma"/>
      <w:sz w:val="20"/>
    </w:rPr>
  </w:style>
  <w:style w:type="character" w:customStyle="1" w:styleId="FooterChar">
    <w:name w:val="Footer Char"/>
    <w:basedOn w:val="DefaultParagraphFont"/>
    <w:link w:val="Footer"/>
    <w:uiPriority w:val="99"/>
    <w:rsid w:val="007A31F0"/>
  </w:style>
  <w:style w:type="paragraph" w:styleId="Title">
    <w:name w:val="Title"/>
    <w:basedOn w:val="Normal"/>
    <w:next w:val="Normal"/>
    <w:link w:val="TitleChar"/>
    <w:uiPriority w:val="10"/>
    <w:rsid w:val="007A31F0"/>
    <w:pPr>
      <w:spacing w:after="0" w:line="240" w:lineRule="auto"/>
      <w:contextualSpacing/>
    </w:pPr>
    <w:rPr>
      <w:rFonts w:ascii="Calibri Light" w:eastAsia="Times New Roman" w:hAnsi="Calibri Light"/>
      <w:spacing w:val="-10"/>
      <w:kern w:val="28"/>
      <w:sz w:val="56"/>
      <w:szCs w:val="56"/>
    </w:rPr>
  </w:style>
  <w:style w:type="character" w:customStyle="1" w:styleId="TitleChar">
    <w:name w:val="Title Char"/>
    <w:link w:val="Title"/>
    <w:uiPriority w:val="10"/>
    <w:rsid w:val="007A31F0"/>
    <w:rPr>
      <w:rFonts w:ascii="Calibri Light" w:eastAsia="Times New Roman" w:hAnsi="Calibri Light" w:cs="Times New Roman"/>
      <w:spacing w:val="-10"/>
      <w:kern w:val="28"/>
      <w:sz w:val="56"/>
      <w:szCs w:val="56"/>
    </w:rPr>
  </w:style>
  <w:style w:type="character" w:customStyle="1" w:styleId="Heading1Char">
    <w:name w:val="Heading 1 Char"/>
    <w:link w:val="Heading1"/>
    <w:uiPriority w:val="9"/>
    <w:rsid w:val="00B07F32"/>
    <w:rPr>
      <w:rFonts w:eastAsia="Times New Roman"/>
      <w:b/>
      <w:sz w:val="40"/>
      <w:szCs w:val="40"/>
    </w:rPr>
  </w:style>
  <w:style w:type="paragraph" w:styleId="ListParagraph">
    <w:name w:val="List Paragraph"/>
    <w:basedOn w:val="Normal"/>
    <w:uiPriority w:val="34"/>
    <w:qFormat/>
    <w:rsid w:val="00225EFC"/>
    <w:pPr>
      <w:ind w:left="720"/>
      <w:contextualSpacing/>
    </w:pPr>
  </w:style>
  <w:style w:type="table" w:styleId="TableGrid">
    <w:name w:val="Table Grid"/>
    <w:basedOn w:val="TableNormal"/>
    <w:uiPriority w:val="39"/>
    <w:rsid w:val="00E759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3">
    <w:name w:val="Grid Table 3"/>
    <w:basedOn w:val="TableNormal"/>
    <w:uiPriority w:val="48"/>
    <w:rsid w:val="00A23A23"/>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styleId="GridTable2">
    <w:name w:val="Grid Table 2"/>
    <w:basedOn w:val="TableNormal"/>
    <w:uiPriority w:val="47"/>
    <w:rsid w:val="00FA0179"/>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2-Accent1">
    <w:name w:val="Grid Table 2 Accent 1"/>
    <w:basedOn w:val="TableNormal"/>
    <w:uiPriority w:val="47"/>
    <w:rsid w:val="00FA0179"/>
    <w:tblPr>
      <w:tblStyleRowBandSize w:val="1"/>
      <w:tblStyleColBandSize w:val="1"/>
      <w:tblBorders>
        <w:top w:val="single" w:sz="2" w:space="0" w:color="EAEAEA"/>
        <w:bottom w:val="single" w:sz="2" w:space="0" w:color="EAEAEA"/>
        <w:insideH w:val="single" w:sz="2" w:space="0" w:color="EAEAEA"/>
        <w:insideV w:val="single" w:sz="2" w:space="0" w:color="EAEAEA"/>
      </w:tblBorders>
    </w:tblPr>
    <w:tblStylePr w:type="firstRow">
      <w:rPr>
        <w:b/>
        <w:bCs/>
      </w:rPr>
      <w:tblPr/>
      <w:tcPr>
        <w:tcBorders>
          <w:top w:val="nil"/>
          <w:bottom w:val="single" w:sz="12" w:space="0" w:color="EAEAEA"/>
          <w:insideH w:val="nil"/>
          <w:insideV w:val="nil"/>
        </w:tcBorders>
        <w:shd w:val="clear" w:color="auto" w:fill="FFFFFF"/>
      </w:tcPr>
    </w:tblStylePr>
    <w:tblStylePr w:type="lastRow">
      <w:rPr>
        <w:b/>
        <w:bCs/>
      </w:rPr>
      <w:tblPr/>
      <w:tcPr>
        <w:tcBorders>
          <w:top w:val="double" w:sz="2" w:space="0" w:color="EAEAEA"/>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8F8F8"/>
      </w:tcPr>
    </w:tblStylePr>
    <w:tblStylePr w:type="band1Horz">
      <w:tblPr/>
      <w:tcPr>
        <w:shd w:val="clear" w:color="auto" w:fill="F8F8F8"/>
      </w:tcPr>
    </w:tblStylePr>
  </w:style>
  <w:style w:type="table" w:styleId="GridTable2-Accent6">
    <w:name w:val="Grid Table 2 Accent 6"/>
    <w:basedOn w:val="TableNormal"/>
    <w:uiPriority w:val="47"/>
    <w:rsid w:val="00FA0179"/>
    <w:tblPr>
      <w:tblStyleRowBandSize w:val="1"/>
      <w:tblStyleColBandSize w:val="1"/>
      <w:tblBorders>
        <w:top w:val="single" w:sz="2" w:space="0" w:color="949494"/>
        <w:bottom w:val="single" w:sz="2" w:space="0" w:color="949494"/>
        <w:insideH w:val="single" w:sz="2" w:space="0" w:color="949494"/>
        <w:insideV w:val="single" w:sz="2" w:space="0" w:color="949494"/>
      </w:tblBorders>
    </w:tblPr>
    <w:tblStylePr w:type="firstRow">
      <w:rPr>
        <w:b/>
        <w:bCs/>
      </w:rPr>
      <w:tblPr/>
      <w:tcPr>
        <w:tcBorders>
          <w:top w:val="nil"/>
          <w:bottom w:val="single" w:sz="12" w:space="0" w:color="949494"/>
          <w:insideH w:val="nil"/>
          <w:insideV w:val="nil"/>
        </w:tcBorders>
        <w:shd w:val="clear" w:color="auto" w:fill="FFFFFF"/>
      </w:tcPr>
    </w:tblStylePr>
    <w:tblStylePr w:type="lastRow">
      <w:rPr>
        <w:b/>
        <w:bCs/>
      </w:rPr>
      <w:tblPr/>
      <w:tcPr>
        <w:tcBorders>
          <w:top w:val="double" w:sz="2" w:space="0" w:color="949494"/>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BDBDB"/>
      </w:tcPr>
    </w:tblStylePr>
    <w:tblStylePr w:type="band1Horz">
      <w:tblPr/>
      <w:tcPr>
        <w:shd w:val="clear" w:color="auto" w:fill="DBDBDB"/>
      </w:tcPr>
    </w:tblStylePr>
  </w:style>
  <w:style w:type="paragraph" w:styleId="Subtitle">
    <w:name w:val="Subtitle"/>
    <w:basedOn w:val="Normal"/>
    <w:next w:val="Normal"/>
    <w:link w:val="SubtitleChar"/>
    <w:uiPriority w:val="11"/>
    <w:qFormat/>
    <w:rsid w:val="00DC0BC4"/>
    <w:pPr>
      <w:numPr>
        <w:ilvl w:val="1"/>
      </w:numPr>
    </w:pPr>
    <w:rPr>
      <w:rFonts w:ascii="Tahoma" w:eastAsia="Times New Roman" w:hAnsi="Tahoma"/>
      <w:color w:val="5A5A5A"/>
      <w:spacing w:val="15"/>
      <w:sz w:val="20"/>
    </w:rPr>
  </w:style>
  <w:style w:type="character" w:customStyle="1" w:styleId="SubtitleChar">
    <w:name w:val="Subtitle Char"/>
    <w:link w:val="Subtitle"/>
    <w:uiPriority w:val="11"/>
    <w:rsid w:val="00DC0BC4"/>
    <w:rPr>
      <w:rFonts w:eastAsia="Times New Roman"/>
      <w:color w:val="5A5A5A"/>
      <w:spacing w:val="15"/>
    </w:rPr>
  </w:style>
  <w:style w:type="paragraph" w:styleId="NoSpacing">
    <w:name w:val="No Spacing"/>
    <w:uiPriority w:val="1"/>
    <w:qFormat/>
    <w:rsid w:val="001E7F39"/>
    <w:rPr>
      <w:rFonts w:ascii="Tahoma" w:hAnsi="Tahoma"/>
      <w:szCs w:val="22"/>
    </w:rPr>
  </w:style>
  <w:style w:type="character" w:customStyle="1" w:styleId="Heading2Char">
    <w:name w:val="Heading 2 Char"/>
    <w:link w:val="Heading2"/>
    <w:uiPriority w:val="9"/>
    <w:rsid w:val="005B0952"/>
    <w:rPr>
      <w:rFonts w:eastAsia="Times New Roman"/>
      <w:b/>
      <w:sz w:val="32"/>
      <w:szCs w:val="36"/>
    </w:rPr>
  </w:style>
  <w:style w:type="character" w:customStyle="1" w:styleId="Heading3Char">
    <w:name w:val="Heading 3 Char"/>
    <w:link w:val="Heading3"/>
    <w:uiPriority w:val="9"/>
    <w:rsid w:val="005B0952"/>
    <w:rPr>
      <w:rFonts w:eastAsia="Times New Roman"/>
      <w:b/>
      <w:sz w:val="28"/>
      <w:szCs w:val="36"/>
    </w:rPr>
  </w:style>
  <w:style w:type="paragraph" w:styleId="Revision">
    <w:name w:val="Revision"/>
    <w:hidden/>
    <w:uiPriority w:val="99"/>
    <w:semiHidden/>
    <w:rsid w:val="000A3C19"/>
    <w:rPr>
      <w:sz w:val="22"/>
      <w:szCs w:val="22"/>
    </w:rPr>
  </w:style>
  <w:style w:type="character" w:styleId="CommentReference">
    <w:name w:val="annotation reference"/>
    <w:uiPriority w:val="99"/>
    <w:semiHidden/>
    <w:unhideWhenUsed/>
    <w:rsid w:val="000A3C19"/>
    <w:rPr>
      <w:sz w:val="16"/>
      <w:szCs w:val="16"/>
    </w:rPr>
  </w:style>
  <w:style w:type="paragraph" w:styleId="CommentText">
    <w:name w:val="annotation text"/>
    <w:basedOn w:val="Normal"/>
    <w:link w:val="CommentTextChar"/>
    <w:uiPriority w:val="99"/>
    <w:semiHidden/>
    <w:unhideWhenUsed/>
    <w:rsid w:val="000A3C19"/>
    <w:pPr>
      <w:spacing w:line="240" w:lineRule="auto"/>
    </w:pPr>
    <w:rPr>
      <w:sz w:val="20"/>
      <w:szCs w:val="20"/>
    </w:rPr>
  </w:style>
  <w:style w:type="character" w:customStyle="1" w:styleId="CommentTextChar">
    <w:name w:val="Comment Text Char"/>
    <w:link w:val="CommentText"/>
    <w:uiPriority w:val="99"/>
    <w:semiHidden/>
    <w:rsid w:val="000A3C19"/>
    <w:rPr>
      <w:sz w:val="20"/>
      <w:szCs w:val="20"/>
    </w:rPr>
  </w:style>
  <w:style w:type="paragraph" w:styleId="CommentSubject">
    <w:name w:val="annotation subject"/>
    <w:basedOn w:val="CommentText"/>
    <w:next w:val="CommentText"/>
    <w:link w:val="CommentSubjectChar"/>
    <w:uiPriority w:val="99"/>
    <w:semiHidden/>
    <w:unhideWhenUsed/>
    <w:rsid w:val="000A3C19"/>
    <w:rPr>
      <w:b/>
      <w:bCs/>
    </w:rPr>
  </w:style>
  <w:style w:type="character" w:customStyle="1" w:styleId="CommentSubjectChar">
    <w:name w:val="Comment Subject Char"/>
    <w:link w:val="CommentSubject"/>
    <w:uiPriority w:val="99"/>
    <w:semiHidden/>
    <w:rsid w:val="000A3C19"/>
    <w:rPr>
      <w:b/>
      <w:bCs/>
      <w:sz w:val="20"/>
      <w:szCs w:val="20"/>
    </w:rPr>
  </w:style>
  <w:style w:type="paragraph" w:customStyle="1" w:styleId="ListParagraphaccessible">
    <w:name w:val="List Paragraph_accessible"/>
    <w:basedOn w:val="ListParagraph"/>
    <w:qFormat/>
    <w:rsid w:val="00225EFC"/>
    <w:pPr>
      <w:numPr>
        <w:numId w:val="17"/>
      </w:numPr>
    </w:pPr>
  </w:style>
  <w:style w:type="paragraph" w:customStyle="1" w:styleId="Tablebold">
    <w:name w:val="Table_bold"/>
    <w:basedOn w:val="Normal"/>
    <w:qFormat/>
    <w:rsid w:val="00225EFC"/>
    <w:pPr>
      <w:widowControl w:val="0"/>
    </w:pPr>
    <w:rPr>
      <w:rFonts w:asciiTheme="minorHAnsi" w:hAnsiTheme="minorHAnsi" w:cs="Tahoma"/>
      <w:b/>
      <w:bCs/>
      <w:szCs w:val="16"/>
    </w:rPr>
  </w:style>
  <w:style w:type="paragraph" w:customStyle="1" w:styleId="Tabletext">
    <w:name w:val="Table text"/>
    <w:basedOn w:val="Normal"/>
    <w:autoRedefine/>
    <w:qFormat/>
    <w:rsid w:val="005B0952"/>
    <w:pPr>
      <w:keepNext/>
      <w:keepLines/>
      <w:spacing w:before="120" w:after="120"/>
      <w:outlineLvl w:val="0"/>
    </w:pPr>
    <w:rPr>
      <w:rFonts w:eastAsia="Times New Roman"/>
      <w:b/>
      <w:szCs w:val="32"/>
    </w:rPr>
  </w:style>
  <w:style w:type="character" w:customStyle="1" w:styleId="Heading4Char">
    <w:name w:val="Heading 4 Char"/>
    <w:basedOn w:val="DefaultParagraphFont"/>
    <w:link w:val="Heading4"/>
    <w:uiPriority w:val="9"/>
    <w:rsid w:val="003703BC"/>
    <w:rPr>
      <w:rFonts w:eastAsiaTheme="majorEastAsia" w:cstheme="majorBidi"/>
      <w:b/>
      <w:iCs/>
    </w:rPr>
  </w:style>
  <w:style w:type="table" w:styleId="GridTable5Dark-Accent2">
    <w:name w:val="Grid Table 5 Dark Accent 2"/>
    <w:basedOn w:val="TableNormal"/>
    <w:uiPriority w:val="50"/>
    <w:rsid w:val="00CB03B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FEFE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2B2B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2B2B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2B2B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2B2B2" w:themeFill="accent2"/>
      </w:tcPr>
    </w:tblStylePr>
    <w:tblStylePr w:type="band1Vert">
      <w:tblPr/>
      <w:tcPr>
        <w:shd w:val="clear" w:color="auto" w:fill="E0E0E0" w:themeFill="accent2" w:themeFillTint="66"/>
      </w:tcPr>
    </w:tblStylePr>
    <w:tblStylePr w:type="band1Horz">
      <w:tblPr/>
      <w:tcPr>
        <w:shd w:val="clear" w:color="auto" w:fill="E0E0E0" w:themeFill="accent2" w:themeFillTint="66"/>
      </w:tcPr>
    </w:tblStylePr>
  </w:style>
  <w:style w:type="table" w:styleId="GridTable5Dark-Accent3">
    <w:name w:val="Grid Table 5 Dark Accent 3"/>
    <w:basedOn w:val="TableNormal"/>
    <w:uiPriority w:val="50"/>
    <w:rsid w:val="00CB03B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EAEA"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69696"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69696"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69696"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69696" w:themeFill="accent3"/>
      </w:tcPr>
    </w:tblStylePr>
    <w:tblStylePr w:type="band1Vert">
      <w:tblPr/>
      <w:tcPr>
        <w:shd w:val="clear" w:color="auto" w:fill="D5D5D5" w:themeFill="accent3" w:themeFillTint="66"/>
      </w:tcPr>
    </w:tblStylePr>
    <w:tblStylePr w:type="band1Horz">
      <w:tblPr/>
      <w:tcPr>
        <w:shd w:val="clear" w:color="auto" w:fill="D5D5D5" w:themeFill="accent3" w:themeFillTint="66"/>
      </w:tcPr>
    </w:tblStylePr>
  </w:style>
  <w:style w:type="table" w:styleId="GridTable5Dark-Accent4">
    <w:name w:val="Grid Table 5 Dark Accent 4"/>
    <w:basedOn w:val="TableNormal"/>
    <w:uiPriority w:val="50"/>
    <w:rsid w:val="00CB03B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E5E5"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808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808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808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8080" w:themeFill="accent4"/>
      </w:tcPr>
    </w:tblStylePr>
    <w:tblStylePr w:type="band1Vert">
      <w:tblPr/>
      <w:tcPr>
        <w:shd w:val="clear" w:color="auto" w:fill="CCCCCC" w:themeFill="accent4" w:themeFillTint="66"/>
      </w:tcPr>
    </w:tblStylePr>
    <w:tblStylePr w:type="band1Horz">
      <w:tblPr/>
      <w:tcPr>
        <w:shd w:val="clear" w:color="auto" w:fill="CCCCCC" w:themeFill="accent4" w:themeFillTint="66"/>
      </w:tcPr>
    </w:tblStylePr>
  </w:style>
  <w:style w:type="table" w:styleId="GridTable5Dark-Accent5">
    <w:name w:val="Grid Table 5 Dark Accent 5"/>
    <w:basedOn w:val="TableNormal"/>
    <w:uiPriority w:val="50"/>
    <w:rsid w:val="00CB03B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FDFDF"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F5F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F5F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5F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F5F5F" w:themeFill="accent5"/>
      </w:tcPr>
    </w:tblStylePr>
    <w:tblStylePr w:type="band1Vert">
      <w:tblPr/>
      <w:tcPr>
        <w:shd w:val="clear" w:color="auto" w:fill="BFBFBF" w:themeFill="accent5" w:themeFillTint="66"/>
      </w:tcPr>
    </w:tblStylePr>
    <w:tblStylePr w:type="band1Horz">
      <w:tblPr/>
      <w:tcPr>
        <w:shd w:val="clear" w:color="auto" w:fill="BFBFBF" w:themeFill="accent5" w:themeFillTint="66"/>
      </w:tcPr>
    </w:tblStylePr>
  </w:style>
  <w:style w:type="table" w:styleId="GridTable4">
    <w:name w:val="Grid Table 4"/>
    <w:basedOn w:val="TableNormal"/>
    <w:uiPriority w:val="49"/>
    <w:rsid w:val="00CB03B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4">
    <w:name w:val="Grid Table 4 Accent 4"/>
    <w:basedOn w:val="TableNormal"/>
    <w:uiPriority w:val="49"/>
    <w:rsid w:val="00CB03B3"/>
    <w:tblPr>
      <w:tblStyleRowBandSize w:val="1"/>
      <w:tblStyleColBandSize w:val="1"/>
      <w:tblBorders>
        <w:top w:val="single" w:sz="4" w:space="0" w:color="B2B2B2" w:themeColor="accent4" w:themeTint="99"/>
        <w:left w:val="single" w:sz="4" w:space="0" w:color="B2B2B2" w:themeColor="accent4" w:themeTint="99"/>
        <w:bottom w:val="single" w:sz="4" w:space="0" w:color="B2B2B2" w:themeColor="accent4" w:themeTint="99"/>
        <w:right w:val="single" w:sz="4" w:space="0" w:color="B2B2B2" w:themeColor="accent4" w:themeTint="99"/>
        <w:insideH w:val="single" w:sz="4" w:space="0" w:color="B2B2B2" w:themeColor="accent4" w:themeTint="99"/>
        <w:insideV w:val="single" w:sz="4" w:space="0" w:color="B2B2B2" w:themeColor="accent4" w:themeTint="99"/>
      </w:tblBorders>
    </w:tblPr>
    <w:tblStylePr w:type="firstRow">
      <w:rPr>
        <w:b/>
        <w:bCs/>
        <w:color w:val="FFFFFF" w:themeColor="background1"/>
      </w:rPr>
      <w:tblPr/>
      <w:tcPr>
        <w:tcBorders>
          <w:top w:val="single" w:sz="4" w:space="0" w:color="808080" w:themeColor="accent4"/>
          <w:left w:val="single" w:sz="4" w:space="0" w:color="808080" w:themeColor="accent4"/>
          <w:bottom w:val="single" w:sz="4" w:space="0" w:color="808080" w:themeColor="accent4"/>
          <w:right w:val="single" w:sz="4" w:space="0" w:color="808080" w:themeColor="accent4"/>
          <w:insideH w:val="nil"/>
          <w:insideV w:val="nil"/>
        </w:tcBorders>
        <w:shd w:val="clear" w:color="auto" w:fill="808080" w:themeFill="accent4"/>
      </w:tcPr>
    </w:tblStylePr>
    <w:tblStylePr w:type="lastRow">
      <w:rPr>
        <w:b/>
        <w:bCs/>
      </w:rPr>
      <w:tblPr/>
      <w:tcPr>
        <w:tcBorders>
          <w:top w:val="double" w:sz="4" w:space="0" w:color="808080" w:themeColor="accent4"/>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paragraph" w:styleId="Caption">
    <w:name w:val="caption"/>
    <w:basedOn w:val="Normal"/>
    <w:next w:val="Normal"/>
    <w:autoRedefine/>
    <w:uiPriority w:val="35"/>
    <w:unhideWhenUsed/>
    <w:qFormat/>
    <w:rsid w:val="000144F5"/>
    <w:pPr>
      <w:keepNext/>
      <w:spacing w:before="240" w:after="0" w:line="240" w:lineRule="auto"/>
    </w:pPr>
    <w:rPr>
      <w:b/>
      <w:bCs/>
      <w:iCs/>
      <w:color w:val="000000" w:themeColor="text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7590432">
      <w:bodyDiv w:val="1"/>
      <w:marLeft w:val="0"/>
      <w:marRight w:val="0"/>
      <w:marTop w:val="0"/>
      <w:marBottom w:val="0"/>
      <w:divBdr>
        <w:top w:val="none" w:sz="0" w:space="0" w:color="auto"/>
        <w:left w:val="none" w:sz="0" w:space="0" w:color="auto"/>
        <w:bottom w:val="none" w:sz="0" w:space="0" w:color="auto"/>
        <w:right w:val="none" w:sz="0" w:space="0" w:color="auto"/>
      </w:divBdr>
    </w:div>
    <w:div w:id="283316264">
      <w:bodyDiv w:val="1"/>
      <w:marLeft w:val="0"/>
      <w:marRight w:val="0"/>
      <w:marTop w:val="0"/>
      <w:marBottom w:val="0"/>
      <w:divBdr>
        <w:top w:val="none" w:sz="0" w:space="0" w:color="auto"/>
        <w:left w:val="none" w:sz="0" w:space="0" w:color="auto"/>
        <w:bottom w:val="none" w:sz="0" w:space="0" w:color="auto"/>
        <w:right w:val="none" w:sz="0" w:space="0" w:color="auto"/>
      </w:divBdr>
    </w:div>
    <w:div w:id="715473989">
      <w:bodyDiv w:val="1"/>
      <w:marLeft w:val="0"/>
      <w:marRight w:val="0"/>
      <w:marTop w:val="0"/>
      <w:marBottom w:val="0"/>
      <w:divBdr>
        <w:top w:val="none" w:sz="0" w:space="0" w:color="auto"/>
        <w:left w:val="none" w:sz="0" w:space="0" w:color="auto"/>
        <w:bottom w:val="none" w:sz="0" w:space="0" w:color="auto"/>
        <w:right w:val="none" w:sz="0" w:space="0" w:color="auto"/>
      </w:divBdr>
    </w:div>
    <w:div w:id="794832227">
      <w:bodyDiv w:val="1"/>
      <w:marLeft w:val="0"/>
      <w:marRight w:val="0"/>
      <w:marTop w:val="0"/>
      <w:marBottom w:val="0"/>
      <w:divBdr>
        <w:top w:val="none" w:sz="0" w:space="0" w:color="auto"/>
        <w:left w:val="none" w:sz="0" w:space="0" w:color="auto"/>
        <w:bottom w:val="none" w:sz="0" w:space="0" w:color="auto"/>
        <w:right w:val="none" w:sz="0" w:space="0" w:color="auto"/>
      </w:divBdr>
    </w:div>
    <w:div w:id="830559900">
      <w:bodyDiv w:val="1"/>
      <w:marLeft w:val="0"/>
      <w:marRight w:val="0"/>
      <w:marTop w:val="0"/>
      <w:marBottom w:val="0"/>
      <w:divBdr>
        <w:top w:val="none" w:sz="0" w:space="0" w:color="auto"/>
        <w:left w:val="none" w:sz="0" w:space="0" w:color="auto"/>
        <w:bottom w:val="none" w:sz="0" w:space="0" w:color="auto"/>
        <w:right w:val="none" w:sz="0" w:space="0" w:color="auto"/>
      </w:divBdr>
    </w:div>
    <w:div w:id="1043212663">
      <w:bodyDiv w:val="1"/>
      <w:marLeft w:val="0"/>
      <w:marRight w:val="0"/>
      <w:marTop w:val="0"/>
      <w:marBottom w:val="0"/>
      <w:divBdr>
        <w:top w:val="none" w:sz="0" w:space="0" w:color="auto"/>
        <w:left w:val="none" w:sz="0" w:space="0" w:color="auto"/>
        <w:bottom w:val="none" w:sz="0" w:space="0" w:color="auto"/>
        <w:right w:val="none" w:sz="0" w:space="0" w:color="auto"/>
      </w:divBdr>
    </w:div>
    <w:div w:id="1135758981">
      <w:bodyDiv w:val="1"/>
      <w:marLeft w:val="0"/>
      <w:marRight w:val="0"/>
      <w:marTop w:val="0"/>
      <w:marBottom w:val="0"/>
      <w:divBdr>
        <w:top w:val="none" w:sz="0" w:space="0" w:color="auto"/>
        <w:left w:val="none" w:sz="0" w:space="0" w:color="auto"/>
        <w:bottom w:val="none" w:sz="0" w:space="0" w:color="auto"/>
        <w:right w:val="none" w:sz="0" w:space="0" w:color="auto"/>
      </w:divBdr>
    </w:div>
    <w:div w:id="1235238882">
      <w:bodyDiv w:val="1"/>
      <w:marLeft w:val="0"/>
      <w:marRight w:val="0"/>
      <w:marTop w:val="0"/>
      <w:marBottom w:val="0"/>
      <w:divBdr>
        <w:top w:val="none" w:sz="0" w:space="0" w:color="auto"/>
        <w:left w:val="none" w:sz="0" w:space="0" w:color="auto"/>
        <w:bottom w:val="none" w:sz="0" w:space="0" w:color="auto"/>
        <w:right w:val="none" w:sz="0" w:space="0" w:color="auto"/>
      </w:divBdr>
    </w:div>
    <w:div w:id="1313024823">
      <w:bodyDiv w:val="1"/>
      <w:marLeft w:val="0"/>
      <w:marRight w:val="0"/>
      <w:marTop w:val="0"/>
      <w:marBottom w:val="0"/>
      <w:divBdr>
        <w:top w:val="none" w:sz="0" w:space="0" w:color="auto"/>
        <w:left w:val="none" w:sz="0" w:space="0" w:color="auto"/>
        <w:bottom w:val="none" w:sz="0" w:space="0" w:color="auto"/>
        <w:right w:val="none" w:sz="0" w:space="0" w:color="auto"/>
      </w:divBdr>
    </w:div>
    <w:div w:id="1640450951">
      <w:bodyDiv w:val="1"/>
      <w:marLeft w:val="0"/>
      <w:marRight w:val="0"/>
      <w:marTop w:val="0"/>
      <w:marBottom w:val="0"/>
      <w:divBdr>
        <w:top w:val="none" w:sz="0" w:space="0" w:color="auto"/>
        <w:left w:val="none" w:sz="0" w:space="0" w:color="auto"/>
        <w:bottom w:val="none" w:sz="0" w:space="0" w:color="auto"/>
        <w:right w:val="none" w:sz="0" w:space="0" w:color="auto"/>
      </w:divBdr>
    </w:div>
    <w:div w:id="1915117099">
      <w:bodyDiv w:val="1"/>
      <w:marLeft w:val="0"/>
      <w:marRight w:val="0"/>
      <w:marTop w:val="0"/>
      <w:marBottom w:val="0"/>
      <w:divBdr>
        <w:top w:val="none" w:sz="0" w:space="0" w:color="auto"/>
        <w:left w:val="none" w:sz="0" w:space="0" w:color="auto"/>
        <w:bottom w:val="none" w:sz="0" w:space="0" w:color="auto"/>
        <w:right w:val="none" w:sz="0" w:space="0" w:color="auto"/>
      </w:divBdr>
    </w:div>
    <w:div w:id="1941377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78</Words>
  <Characters>449</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Detailed Narrative_Planning Application</vt:lpstr>
    </vt:vector>
  </TitlesOfParts>
  <Company/>
  <LinksUpToDate>false</LinksUpToDate>
  <CharactersWithSpaces>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Detailed Narrative_Planning Application</dc:title>
  <dc:subject/>
  <dc:creator>City of Steamboat Springs Planning Department</dc:creator>
  <cp:keywords/>
  <dc:description/>
  <cp:lastModifiedBy>Kate Znamenacek</cp:lastModifiedBy>
  <cp:revision>2</cp:revision>
  <cp:lastPrinted>2023-07-11T22:23:00Z</cp:lastPrinted>
  <dcterms:created xsi:type="dcterms:W3CDTF">2025-01-15T19:56:00Z</dcterms:created>
  <dcterms:modified xsi:type="dcterms:W3CDTF">2025-01-15T19:56:00Z</dcterms:modified>
</cp:coreProperties>
</file>